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C8" w:rsidRPr="00CD52F6"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sidRPr="00A82671">
        <w:rPr>
          <w:rFonts w:asciiTheme="minorHAnsi" w:hAnsiTheme="minorHAnsi" w:cs="BernhardMod BT"/>
          <w:b/>
          <w:sz w:val="36"/>
          <w:szCs w:val="36"/>
        </w:rPr>
        <w:t xml:space="preserve">Parent &amp; Guardian Disclosure </w:t>
      </w:r>
      <w:r>
        <w:rPr>
          <w:rFonts w:asciiTheme="minorHAnsi" w:hAnsiTheme="minorHAnsi" w:cs="BernhardMod BT"/>
          <w:b/>
          <w:sz w:val="36"/>
          <w:szCs w:val="36"/>
        </w:rPr>
        <w:t xml:space="preserve">Statement </w:t>
      </w:r>
      <w:r w:rsidRPr="00A82671">
        <w:rPr>
          <w:rFonts w:asciiTheme="minorHAnsi" w:hAnsiTheme="minorHAnsi" w:cs="BernhardMod BT"/>
          <w:b/>
          <w:sz w:val="36"/>
          <w:szCs w:val="36"/>
        </w:rPr>
        <w:t>Consent Form</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sz w:val="19"/>
          <w:szCs w:val="19"/>
        </w:rPr>
      </w:pPr>
    </w:p>
    <w:p w:rsidR="00B528C8" w:rsidRPr="000C6B8E" w:rsidRDefault="00494F1E"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Fonts w:asciiTheme="minorHAnsi" w:hAnsiTheme="minorHAnsi" w:cs="BernhardMod BT"/>
          <w:b/>
          <w:sz w:val="36"/>
          <w:szCs w:val="36"/>
        </w:rPr>
        <w:t>Travel &amp; Hospitality – Spring Semester, 2016-17</w:t>
      </w:r>
      <w:bookmarkStart w:id="0" w:name="_GoBack"/>
      <w:bookmarkEnd w:id="0"/>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Business &amp; Marketing Education Department – Mr. Willardson</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Copper Hills High School</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b/>
          <w:sz w:val="24"/>
          <w:szCs w:val="24"/>
        </w:rPr>
      </w:pPr>
      <w:r w:rsidRPr="00A82671">
        <w:rPr>
          <w:rFonts w:asciiTheme="minorHAnsi" w:hAnsiTheme="minorHAnsi" w:cs="BernhardMod BT"/>
          <w:b/>
          <w:sz w:val="24"/>
          <w:szCs w:val="24"/>
        </w:rPr>
        <w:t xml:space="preserve">This </w:t>
      </w:r>
      <w:r>
        <w:rPr>
          <w:rFonts w:asciiTheme="minorHAnsi" w:hAnsiTheme="minorHAnsi" w:cs="BernhardMod BT"/>
          <w:b/>
          <w:sz w:val="24"/>
          <w:szCs w:val="24"/>
        </w:rPr>
        <w:t xml:space="preserve">single </w:t>
      </w:r>
      <w:r w:rsidRPr="00A82671">
        <w:rPr>
          <w:rFonts w:asciiTheme="minorHAnsi" w:hAnsiTheme="minorHAnsi" w:cs="BernhardMod BT"/>
          <w:b/>
          <w:sz w:val="24"/>
          <w:szCs w:val="24"/>
        </w:rPr>
        <w:t>page</w:t>
      </w:r>
      <w:r>
        <w:rPr>
          <w:rFonts w:asciiTheme="minorHAnsi" w:hAnsiTheme="minorHAnsi" w:cs="BernhardMod BT"/>
          <w:b/>
          <w:sz w:val="24"/>
          <w:szCs w:val="24"/>
        </w:rPr>
        <w:t xml:space="preserve"> is the Parent &amp; Guardian Disclosure Statement Consent Form only.  In an effort to conserve paper and duplicating costs, I am distributing this page and posting the full 3 page Disclosure Statement for this course on my class website.  Please go to my class website, and read the full course Disclosure Statement.  If you would like a printed copy of this Disclosure Statement, because you don’t have access to the Internet, please have your student let me know, and I will give them a copy to take home.</w:t>
      </w:r>
    </w:p>
    <w:p w:rsidR="00B528C8" w:rsidRDefault="00B528C8" w:rsidP="00B528C8">
      <w:pPr>
        <w:rPr>
          <w:rFonts w:asciiTheme="minorHAnsi" w:hAnsiTheme="minorHAnsi"/>
          <w:b/>
          <w:sz w:val="24"/>
          <w:szCs w:val="24"/>
        </w:rPr>
      </w:pPr>
    </w:p>
    <w:p w:rsidR="00B528C8" w:rsidRDefault="00B528C8" w:rsidP="00B528C8">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 Website:</w:t>
      </w:r>
    </w:p>
    <w:p w:rsidR="00B528C8" w:rsidRDefault="00EB67C9" w:rsidP="00B528C8">
      <w:pPr>
        <w:rPr>
          <w:rFonts w:asciiTheme="minorHAnsi" w:hAnsiTheme="minorHAnsi"/>
          <w:b/>
          <w:sz w:val="24"/>
          <w:szCs w:val="24"/>
        </w:rPr>
      </w:pPr>
      <w:hyperlink r:id="rId7" w:history="1">
        <w:r w:rsidR="00B528C8">
          <w:rPr>
            <w:rStyle w:val="Hyperlink"/>
            <w:rFonts w:asciiTheme="minorHAnsi" w:hAnsiTheme="minorHAnsi"/>
            <w:b/>
            <w:sz w:val="24"/>
            <w:szCs w:val="24"/>
          </w:rPr>
          <w:t>http://willardson.weebly.com</w:t>
        </w:r>
      </w:hyperlink>
      <w:r w:rsidR="00B528C8">
        <w:rPr>
          <w:rFonts w:asciiTheme="minorHAnsi" w:hAnsiTheme="minorHAnsi"/>
          <w:b/>
          <w:sz w:val="24"/>
          <w:szCs w:val="24"/>
        </w:rPr>
        <w:t xml:space="preserve"> </w:t>
      </w:r>
    </w:p>
    <w:p w:rsidR="00B528C8" w:rsidRDefault="00B528C8" w:rsidP="00B528C8">
      <w:pPr>
        <w:rPr>
          <w:rFonts w:asciiTheme="minorHAnsi" w:hAnsiTheme="minorHAnsi"/>
          <w:b/>
          <w:sz w:val="24"/>
          <w:szCs w:val="24"/>
        </w:rPr>
      </w:pPr>
      <w:r>
        <w:rPr>
          <w:rFonts w:asciiTheme="minorHAnsi" w:hAnsiTheme="minorHAnsi"/>
          <w:b/>
          <w:noProof/>
          <w:sz w:val="24"/>
          <w:szCs w:val="24"/>
        </w:rPr>
        <w:drawing>
          <wp:inline distT="0" distB="0" distL="0" distR="0" wp14:anchorId="7959B01F" wp14:editId="00C67B05">
            <wp:extent cx="626110" cy="626110"/>
            <wp:effectExtent l="0" t="0" r="0" b="0"/>
            <wp:docPr id="2"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b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 have read and understand the disclosure s</w:t>
      </w:r>
      <w:r>
        <w:rPr>
          <w:rFonts w:ascii="BernhardMod BT" w:hAnsi="BernhardMod BT" w:cs="BernhardMod BT"/>
          <w:sz w:val="19"/>
          <w:szCs w:val="19"/>
        </w:rPr>
        <w:t>tatement for this course</w:t>
      </w:r>
      <w:r w:rsidRPr="00707E64">
        <w:rPr>
          <w:rFonts w:ascii="BernhardMod BT" w:hAnsi="BernhardMod BT" w:cs="BernhardMod BT"/>
          <w:sz w:val="19"/>
          <w:szCs w:val="19"/>
        </w:rPr>
        <w:t>.</w:t>
      </w: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Pr="00B8431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p>
    <w:p w:rsidR="00B528C8" w:rsidRPr="00707E6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Please Print the Student’s Name: ____________________</w:t>
      </w: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Pr="00707E64" w:rsidRDefault="00B528C8" w:rsidP="00B528C8">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Student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B528C8" w:rsidRPr="00707E64"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Parent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left" w:pos="540"/>
          <w:tab w:val="left" w:pos="5040"/>
          <w:tab w:val="left" w:pos="5580"/>
        </w:tabs>
        <w:jc w:val="center"/>
        <w:rPr>
          <w:rFonts w:ascii="Arial" w:hAnsi="Arial" w:cs="Arial"/>
          <w:b/>
          <w:sz w:val="28"/>
          <w:szCs w:val="28"/>
        </w:rPr>
      </w:pPr>
      <w:r>
        <w:rPr>
          <w:rFonts w:ascii="Arial" w:hAnsi="Arial" w:cs="Arial"/>
          <w:b/>
          <w:sz w:val="28"/>
          <w:szCs w:val="28"/>
        </w:rPr>
        <w:t>Video Release Form:</w:t>
      </w:r>
    </w:p>
    <w:p w:rsidR="00B528C8" w:rsidRDefault="00B528C8" w:rsidP="00B528C8">
      <w:pPr>
        <w:tabs>
          <w:tab w:val="left" w:pos="540"/>
          <w:tab w:val="left" w:pos="5040"/>
          <w:tab w:val="left" w:pos="5580"/>
        </w:tabs>
        <w:rPr>
          <w:rFonts w:ascii="Arial" w:hAnsi="Arial" w:cs="Arial"/>
        </w:rPr>
      </w:pPr>
    </w:p>
    <w:p w:rsidR="00B528C8" w:rsidRDefault="00B528C8" w:rsidP="00B528C8">
      <w:pPr>
        <w:tabs>
          <w:tab w:val="left" w:pos="540"/>
          <w:tab w:val="left" w:pos="5040"/>
          <w:tab w:val="left" w:pos="5580"/>
        </w:tabs>
        <w:rPr>
          <w:rFonts w:ascii="Arial" w:hAnsi="Arial" w:cs="Arial"/>
          <w:b/>
        </w:rPr>
      </w:pPr>
      <w:r>
        <w:rPr>
          <w:rFonts w:ascii="Arial" w:hAnsi="Arial" w:cs="Arial"/>
          <w:b/>
        </w:rPr>
        <w:t>Since viewing</w:t>
      </w:r>
      <w:r w:rsidR="00DA3F81">
        <w:rPr>
          <w:rFonts w:ascii="Arial" w:hAnsi="Arial" w:cs="Arial"/>
          <w:b/>
        </w:rPr>
        <w:t xml:space="preserve"> media</w:t>
      </w:r>
      <w:r>
        <w:rPr>
          <w:rFonts w:ascii="Arial" w:hAnsi="Arial" w:cs="Arial"/>
          <w:b/>
        </w:rPr>
        <w:t xml:space="preserve"> is part of the curriculum for this course, we will view various videos and sections of videos. They will be carefully selected to be appropriate and meaningful. Time will not permit us to watch all of these, but from the following list of videos we may, or may not view </w:t>
      </w:r>
      <w:r w:rsidR="00DA3F81">
        <w:rPr>
          <w:rFonts w:ascii="Arial" w:hAnsi="Arial" w:cs="Arial"/>
          <w:b/>
        </w:rPr>
        <w:t>in part, or entirely</w:t>
      </w:r>
      <w:r>
        <w:rPr>
          <w:rFonts w:ascii="Arial" w:hAnsi="Arial" w:cs="Arial"/>
          <w:b/>
        </w:rPr>
        <w:t xml:space="preserve">: “The </w:t>
      </w:r>
      <w:r w:rsidR="00C6672D">
        <w:rPr>
          <w:rFonts w:ascii="Arial" w:hAnsi="Arial" w:cs="Arial"/>
          <w:b/>
        </w:rPr>
        <w:t xml:space="preserve">Secret Life of Walter </w:t>
      </w:r>
      <w:proofErr w:type="spellStart"/>
      <w:r w:rsidR="00C6672D">
        <w:rPr>
          <w:rFonts w:ascii="Arial" w:hAnsi="Arial" w:cs="Arial"/>
          <w:b/>
        </w:rPr>
        <w:t>Mitty</w:t>
      </w:r>
      <w:proofErr w:type="spellEnd"/>
      <w:r w:rsidR="00C6672D">
        <w:rPr>
          <w:rFonts w:ascii="Arial" w:hAnsi="Arial" w:cs="Arial"/>
          <w:b/>
        </w:rPr>
        <w:t>”</w:t>
      </w:r>
      <w:r>
        <w:rPr>
          <w:rFonts w:ascii="Arial" w:hAnsi="Arial" w:cs="Arial"/>
          <w:b/>
        </w:rPr>
        <w:t xml:space="preserve"> (PG13), “What About</w:t>
      </w:r>
      <w:r w:rsidR="00CD646C">
        <w:rPr>
          <w:rFonts w:ascii="Arial" w:hAnsi="Arial" w:cs="Arial"/>
          <w:b/>
        </w:rPr>
        <w:t xml:space="preserve"> Bob?”</w:t>
      </w:r>
      <w:r w:rsidR="00C6672D">
        <w:rPr>
          <w:rFonts w:ascii="Arial" w:hAnsi="Arial" w:cs="Arial"/>
          <w:b/>
        </w:rPr>
        <w:t xml:space="preserve"> (PG), “180 Degrees South” (PG), “One Week” (PG 13), </w:t>
      </w:r>
      <w:proofErr w:type="gramStart"/>
      <w:r w:rsidR="00C6672D">
        <w:rPr>
          <w:rFonts w:ascii="Arial" w:hAnsi="Arial" w:cs="Arial"/>
          <w:b/>
        </w:rPr>
        <w:t>The</w:t>
      </w:r>
      <w:proofErr w:type="gramEnd"/>
      <w:r w:rsidR="00C6672D">
        <w:rPr>
          <w:rFonts w:ascii="Arial" w:hAnsi="Arial" w:cs="Arial"/>
          <w:b/>
        </w:rPr>
        <w:t xml:space="preserve"> Endless Summer (PG), and “The Bucket List” (PG</w:t>
      </w:r>
      <w:r w:rsidR="00CD646C">
        <w:rPr>
          <w:rFonts w:ascii="Arial" w:hAnsi="Arial" w:cs="Arial"/>
          <w:b/>
        </w:rPr>
        <w:t>13</w:t>
      </w:r>
      <w:r w:rsidR="00C6672D">
        <w:rPr>
          <w:rFonts w:ascii="Arial" w:hAnsi="Arial" w:cs="Arial"/>
          <w:b/>
        </w:rPr>
        <w:t xml:space="preserve">). </w:t>
      </w:r>
      <w:r>
        <w:rPr>
          <w:rFonts w:ascii="Arial" w:hAnsi="Arial" w:cs="Arial"/>
          <w:b/>
        </w:rPr>
        <w:t xml:space="preserve">  If you decide not to give approval, your student wil</w:t>
      </w:r>
      <w:r w:rsidR="00DA3F81">
        <w:rPr>
          <w:rFonts w:ascii="Arial" w:hAnsi="Arial" w:cs="Arial"/>
          <w:b/>
        </w:rPr>
        <w:t>l be given an alternate assignment</w:t>
      </w:r>
      <w:r>
        <w:rPr>
          <w:rFonts w:ascii="Arial" w:hAnsi="Arial" w:cs="Arial"/>
          <w:b/>
        </w:rPr>
        <w:t xml:space="preserve"> to work on in the Media Center.</w:t>
      </w:r>
    </w:p>
    <w:p w:rsidR="00B528C8" w:rsidRDefault="00B528C8" w:rsidP="00B528C8">
      <w:pPr>
        <w:tabs>
          <w:tab w:val="left" w:pos="540"/>
          <w:tab w:val="left" w:pos="5040"/>
          <w:tab w:val="left" w:pos="5580"/>
        </w:tabs>
        <w:rPr>
          <w:rFonts w:ascii="Arial" w:hAnsi="Arial" w:cs="Arial"/>
          <w:b/>
        </w:rPr>
      </w:pPr>
    </w:p>
    <w:p w:rsidR="00B528C8"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my student to view videos and video clips as part of this course.</w:t>
      </w:r>
    </w:p>
    <w:p w:rsidR="00B528C8" w:rsidRDefault="00B528C8" w:rsidP="00B528C8">
      <w:pPr>
        <w:tabs>
          <w:tab w:val="left" w:pos="540"/>
          <w:tab w:val="left" w:pos="5040"/>
          <w:tab w:val="left" w:pos="5580"/>
        </w:tabs>
        <w:rPr>
          <w:rFonts w:ascii="Arial" w:hAnsi="Arial" w:cs="Arial"/>
          <w:b/>
        </w:rPr>
      </w:pPr>
    </w:p>
    <w:p w:rsidR="00B528C8"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 to view videos, and have pictures taken as part of this course.</w:t>
      </w:r>
    </w:p>
    <w:p w:rsidR="00B528C8" w:rsidRDefault="00B528C8" w:rsidP="00B528C8">
      <w:pPr>
        <w:tabs>
          <w:tab w:val="left" w:pos="540"/>
          <w:tab w:val="left" w:pos="5040"/>
          <w:tab w:val="left" w:pos="5580"/>
        </w:tabs>
        <w:rPr>
          <w:rFonts w:ascii="Arial" w:hAnsi="Arial" w:cs="Arial"/>
          <w:b/>
        </w:rPr>
      </w:pPr>
    </w:p>
    <w:p w:rsidR="00B528C8" w:rsidRPr="001F6966" w:rsidRDefault="00B528C8" w:rsidP="00B528C8">
      <w:pPr>
        <w:tabs>
          <w:tab w:val="left" w:pos="540"/>
          <w:tab w:val="left" w:pos="5040"/>
          <w:tab w:val="left" w:pos="5580"/>
        </w:tabs>
        <w:rPr>
          <w:rFonts w:ascii="Arial" w:hAnsi="Arial" w:cs="Arial"/>
          <w:b/>
        </w:rPr>
      </w:pPr>
      <w:r>
        <w:rPr>
          <w:rFonts w:ascii="Arial" w:hAnsi="Arial" w:cs="Arial"/>
          <w:b/>
        </w:rPr>
        <w:t>Parent/Guardian Signature: _______________________________ Date: _____________________</w:t>
      </w:r>
    </w:p>
    <w:p w:rsidR="00532C4B" w:rsidRDefault="00532C4B"/>
    <w:sectPr w:rsidR="00532C4B" w:rsidSect="00B528C8">
      <w:headerReference w:type="default" r:id="rId9"/>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C9" w:rsidRDefault="00EB67C9" w:rsidP="00B528C8">
      <w:r>
        <w:separator/>
      </w:r>
    </w:p>
  </w:endnote>
  <w:endnote w:type="continuationSeparator" w:id="0">
    <w:p w:rsidR="00EB67C9" w:rsidRDefault="00EB67C9" w:rsidP="00B5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C9" w:rsidRDefault="00EB67C9" w:rsidP="00B528C8">
      <w:r>
        <w:separator/>
      </w:r>
    </w:p>
  </w:footnote>
  <w:footnote w:type="continuationSeparator" w:id="0">
    <w:p w:rsidR="00EB67C9" w:rsidRDefault="00EB67C9" w:rsidP="00B5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8" w:rsidRDefault="00B528C8">
    <w:pPr>
      <w:pStyle w:val="Header"/>
    </w:pPr>
  </w:p>
  <w:p w:rsidR="00B528C8" w:rsidRDefault="00B52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8"/>
    <w:rsid w:val="00283684"/>
    <w:rsid w:val="00494F1E"/>
    <w:rsid w:val="00532C4B"/>
    <w:rsid w:val="006955C9"/>
    <w:rsid w:val="008B2435"/>
    <w:rsid w:val="00B528C8"/>
    <w:rsid w:val="00B9793A"/>
    <w:rsid w:val="00C05512"/>
    <w:rsid w:val="00C6672D"/>
    <w:rsid w:val="00CD646C"/>
    <w:rsid w:val="00DA3F81"/>
    <w:rsid w:val="00EB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28C8"/>
  </w:style>
  <w:style w:type="paragraph" w:styleId="Footer">
    <w:name w:val="footer"/>
    <w:basedOn w:val="Normal"/>
    <w:link w:val="Foot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8C8"/>
  </w:style>
  <w:style w:type="paragraph" w:styleId="BalloonText">
    <w:name w:val="Balloon Text"/>
    <w:basedOn w:val="Normal"/>
    <w:link w:val="BalloonTextChar"/>
    <w:uiPriority w:val="99"/>
    <w:semiHidden/>
    <w:unhideWhenUsed/>
    <w:rsid w:val="00B528C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8C8"/>
    <w:rPr>
      <w:rFonts w:ascii="Tahoma" w:hAnsi="Tahoma" w:cs="Tahoma"/>
      <w:sz w:val="16"/>
      <w:szCs w:val="16"/>
    </w:rPr>
  </w:style>
  <w:style w:type="character" w:styleId="Hyperlink">
    <w:name w:val="Hyperlink"/>
    <w:basedOn w:val="DefaultParagraphFont"/>
    <w:uiPriority w:val="99"/>
    <w:unhideWhenUsed/>
    <w:rsid w:val="00B52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28C8"/>
  </w:style>
  <w:style w:type="paragraph" w:styleId="Footer">
    <w:name w:val="footer"/>
    <w:basedOn w:val="Normal"/>
    <w:link w:val="Foot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8C8"/>
  </w:style>
  <w:style w:type="paragraph" w:styleId="BalloonText">
    <w:name w:val="Balloon Text"/>
    <w:basedOn w:val="Normal"/>
    <w:link w:val="BalloonTextChar"/>
    <w:uiPriority w:val="99"/>
    <w:semiHidden/>
    <w:unhideWhenUsed/>
    <w:rsid w:val="00B528C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8C8"/>
    <w:rPr>
      <w:rFonts w:ascii="Tahoma" w:hAnsi="Tahoma" w:cs="Tahoma"/>
      <w:sz w:val="16"/>
      <w:szCs w:val="16"/>
    </w:rPr>
  </w:style>
  <w:style w:type="character" w:styleId="Hyperlink">
    <w:name w:val="Hyperlink"/>
    <w:basedOn w:val="DefaultParagraphFont"/>
    <w:uiPriority w:val="99"/>
    <w:unhideWhenUsed/>
    <w:rsid w:val="00B5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illardson.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6</cp:revision>
  <cp:lastPrinted>2016-01-22T21:53:00Z</cp:lastPrinted>
  <dcterms:created xsi:type="dcterms:W3CDTF">2016-01-22T21:30:00Z</dcterms:created>
  <dcterms:modified xsi:type="dcterms:W3CDTF">2017-01-17T16:14:00Z</dcterms:modified>
</cp:coreProperties>
</file>